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F0" w:rsidRPr="00E755F0" w:rsidRDefault="00E755F0" w:rsidP="00E75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:rsidR="00520E33" w:rsidRPr="00520E33" w:rsidRDefault="00520E33" w:rsidP="0052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0E33">
        <w:rPr>
          <w:rFonts w:ascii="Times New Roman" w:eastAsia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D86ECC">
        <w:rPr>
          <w:rFonts w:ascii="Times New Roman" w:eastAsia="Times New Roman" w:hAnsi="Times New Roman" w:cs="Times New Roman"/>
          <w:b/>
          <w:sz w:val="32"/>
          <w:szCs w:val="32"/>
        </w:rPr>
        <w:t>БОЛОГОВСКОГО</w:t>
      </w:r>
      <w:r w:rsidRPr="00520E33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</w:t>
      </w:r>
    </w:p>
    <w:p w:rsidR="00520E33" w:rsidRPr="00520E33" w:rsidRDefault="00520E33" w:rsidP="00520E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0E3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20E33" w:rsidRPr="00520E33" w:rsidTr="0093343A">
        <w:tc>
          <w:tcPr>
            <w:tcW w:w="3189" w:type="dxa"/>
            <w:hideMark/>
          </w:tcPr>
          <w:p w:rsidR="00520E33" w:rsidRPr="00520E33" w:rsidRDefault="00A541BE" w:rsidP="00D86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86E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 июля </w:t>
            </w:r>
            <w:r w:rsidR="00BC06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190" w:type="dxa"/>
            <w:hideMark/>
          </w:tcPr>
          <w:p w:rsidR="00520E33" w:rsidRPr="00520E33" w:rsidRDefault="00520E33" w:rsidP="00D86EC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E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Б</w:t>
            </w:r>
            <w:r w:rsidR="00D86E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ологое</w:t>
            </w:r>
          </w:p>
        </w:tc>
        <w:tc>
          <w:tcPr>
            <w:tcW w:w="3191" w:type="dxa"/>
            <w:hideMark/>
          </w:tcPr>
          <w:p w:rsidR="00520E33" w:rsidRPr="00520E33" w:rsidRDefault="00520E33" w:rsidP="001D53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E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D86E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  <w:r w:rsidR="00317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1D53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  <w:bookmarkStart w:id="0" w:name="_GoBack"/>
            <w:bookmarkEnd w:id="0"/>
            <w:r w:rsidR="00317D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-5</w:t>
            </w:r>
          </w:p>
        </w:tc>
      </w:tr>
    </w:tbl>
    <w:p w:rsidR="00E755F0" w:rsidRDefault="00E755F0" w:rsidP="00BC06E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755F0">
        <w:rPr>
          <w:rFonts w:ascii="Times New Roman" w:eastAsia="Times New Roman" w:hAnsi="Times New Roman" w:cs="Times New Roman"/>
          <w:b/>
          <w:bCs/>
          <w:sz w:val="28"/>
          <w:szCs w:val="28"/>
        </w:rPr>
        <w:t>О дополнительном офисе ПАО Сбербанк, уполномоченном на открытие и ведение специальных избирательных счетов кандидатов, и уполномоченных лицах избирательной комиссии 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 кандидатов при проведении</w:t>
      </w:r>
      <w:r w:rsidR="00C547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</w:t>
      </w:r>
      <w:r w:rsidR="00BC06EB">
        <w:rPr>
          <w:rFonts w:ascii="Times New Roman" w:hAnsi="Times New Roman"/>
          <w:b/>
          <w:bCs/>
          <w:sz w:val="28"/>
        </w:rPr>
        <w:t xml:space="preserve">депутатов Думы </w:t>
      </w:r>
      <w:r w:rsidR="00D86ECC">
        <w:rPr>
          <w:rFonts w:ascii="Times New Roman" w:hAnsi="Times New Roman"/>
          <w:b/>
          <w:bCs/>
          <w:sz w:val="28"/>
        </w:rPr>
        <w:t>Бологовского</w:t>
      </w:r>
      <w:r w:rsidR="00BC06EB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первого созыва  </w:t>
      </w:r>
      <w:r w:rsidR="00BC06E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86EC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C06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6ECC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BC06EB">
        <w:rPr>
          <w:rFonts w:ascii="Times New Roman" w:eastAsia="Times New Roman" w:hAnsi="Times New Roman" w:cs="Times New Roman"/>
          <w:b/>
          <w:bCs/>
          <w:sz w:val="28"/>
          <w:szCs w:val="28"/>
        </w:rPr>
        <w:t>тября 2023 года</w:t>
      </w:r>
      <w:proofErr w:type="gramEnd"/>
    </w:p>
    <w:p w:rsidR="00BC06EB" w:rsidRPr="00BC06EB" w:rsidRDefault="00BC06EB" w:rsidP="00BC06E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E755F0" w:rsidRPr="00C3474F" w:rsidRDefault="00E755F0" w:rsidP="00E755F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пунктов 1, 13 статьи 54 Избирательного кодекса Тверской области от 07.04.2003 № 20-ЗО, в соответствии с постановлениями избирательной комиссии Тверской области от </w:t>
      </w:r>
      <w:r w:rsidR="00D86ECC">
        <w:rPr>
          <w:rFonts w:ascii="Times New Roman" w:hAnsi="Times New Roman" w:cs="Times New Roman"/>
          <w:bCs/>
          <w:color w:val="000000"/>
          <w:sz w:val="28"/>
        </w:rPr>
        <w:t xml:space="preserve">8 июня 2023г. №97/1147-7 «О возложении </w:t>
      </w:r>
      <w:r w:rsidR="00D86ECC">
        <w:rPr>
          <w:rFonts w:ascii="Times New Roman" w:hAnsi="Times New Roman" w:cs="Times New Roman"/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D86ECC">
        <w:rPr>
          <w:rFonts w:ascii="Times New Roman" w:hAnsi="Times New Roman" w:cs="Times New Roman"/>
          <w:bCs/>
          <w:color w:val="000000"/>
          <w:sz w:val="28"/>
        </w:rPr>
        <w:t xml:space="preserve">», </w:t>
      </w:r>
      <w:r w:rsidRPr="00C3474F">
        <w:rPr>
          <w:rFonts w:ascii="Times New Roman" w:eastAsia="Times New Roman" w:hAnsi="Times New Roman" w:cs="Times New Roman"/>
          <w:sz w:val="28"/>
          <w:szCs w:val="28"/>
        </w:rPr>
        <w:t>Порядком открытия, ведения и закрытия специальных</w:t>
      </w:r>
      <w:proofErr w:type="gramEnd"/>
      <w:r w:rsidRPr="00C3474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утвержденным постановлением избирательной комиссии Тверской области от 17.05.2021 № 220/3013-6, территориальная избирательная комиссия </w:t>
      </w:r>
      <w:r w:rsidR="00D86ECC" w:rsidRPr="00C3474F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C3474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3474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E755F0" w:rsidRPr="00820CAC" w:rsidRDefault="00E755F0" w:rsidP="00D86ECC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spacing w:after="0" w:line="360" w:lineRule="auto"/>
        <w:ind w:left="0" w:firstLine="100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20CAC">
        <w:rPr>
          <w:rFonts w:ascii="Times New Roman" w:eastAsia="Times New Roman" w:hAnsi="Times New Roman" w:cs="Times New Roman"/>
          <w:sz w:val="26"/>
          <w:szCs w:val="26"/>
        </w:rPr>
        <w:t>Определить дополнительный офис № 8607/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0220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Тверского отделения № 8607 ПАО Сбербанк, расположенный по адресу: Тверская область, г.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ологое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пл. Ленина, 6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уполномоченным на открытие и ведение специальных избирательных счетов кандидатов, выдвинутых </w:t>
      </w:r>
      <w:bookmarkStart w:id="1" w:name="_Hlk74623204"/>
      <w:r w:rsidRPr="00820CAC">
        <w:rPr>
          <w:rFonts w:ascii="Times New Roman" w:eastAsia="Times New Roman" w:hAnsi="Times New Roman" w:cs="Times New Roman"/>
          <w:sz w:val="26"/>
          <w:szCs w:val="26"/>
        </w:rPr>
        <w:t>при проведении</w:t>
      </w:r>
      <w:r w:rsidRPr="00820CAC">
        <w:rPr>
          <w:sz w:val="26"/>
          <w:szCs w:val="26"/>
        </w:rPr>
        <w:t xml:space="preserve"> </w:t>
      </w:r>
      <w:r w:rsidR="00C54753" w:rsidRPr="00820CAC">
        <w:rPr>
          <w:sz w:val="26"/>
          <w:szCs w:val="26"/>
        </w:rPr>
        <w:t xml:space="preserve"> 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выборов депутатов </w:t>
      </w:r>
      <w:bookmarkEnd w:id="1"/>
      <w:r w:rsidR="00BC06EB" w:rsidRPr="00BC06EB">
        <w:rPr>
          <w:rFonts w:ascii="Times New Roman" w:eastAsia="Times New Roman" w:hAnsi="Times New Roman" w:cs="Times New Roman"/>
          <w:sz w:val="26"/>
          <w:szCs w:val="26"/>
        </w:rPr>
        <w:t xml:space="preserve">Думы 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Бологовского</w:t>
      </w:r>
      <w:r w:rsidR="00BC06EB" w:rsidRPr="00BC06E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Тверской области первого созыва</w:t>
      </w:r>
      <w:r w:rsidR="00BC06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06EB" w:rsidRPr="00BC06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E755F0" w:rsidRPr="00820CAC" w:rsidRDefault="00E755F0" w:rsidP="00D86ECC">
      <w:pPr>
        <w:numPr>
          <w:ilvl w:val="0"/>
          <w:numId w:val="1"/>
        </w:numPr>
        <w:tabs>
          <w:tab w:val="clear" w:pos="1400"/>
          <w:tab w:val="num" w:pos="0"/>
          <w:tab w:val="num" w:pos="142"/>
          <w:tab w:val="left" w:pos="1134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 w:rsidRPr="00820CAC">
        <w:rPr>
          <w:rFonts w:ascii="Times New Roman" w:eastAsia="Times New Roman" w:hAnsi="Times New Roman" w:cs="Times New Roman"/>
          <w:sz w:val="26"/>
          <w:szCs w:val="26"/>
        </w:rPr>
        <w:t>Назначить уполномоченным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ми территориальной избирательной 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Бологовского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района на подписание разрешений на открытие специальных избирательных счетов, уведомлений о прекращении финансовых 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операций и разрешений о продлении финансовых операций по специальным избирательным счетам кандидатов, выдвинутых </w:t>
      </w:r>
      <w:bookmarkStart w:id="2" w:name="_Hlk74623414"/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выборов депутатов </w:t>
      </w:r>
      <w:bookmarkEnd w:id="2"/>
      <w:r w:rsidR="00BC06EB" w:rsidRPr="00BC06EB">
        <w:rPr>
          <w:rFonts w:ascii="Times New Roman" w:eastAsia="Times New Roman" w:hAnsi="Times New Roman" w:cs="Times New Roman"/>
          <w:sz w:val="26"/>
          <w:szCs w:val="26"/>
        </w:rPr>
        <w:t xml:space="preserve">Думы 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Бологовского</w:t>
      </w:r>
      <w:r w:rsidR="00BC06EB" w:rsidRPr="00BC06E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Тверской области первого созыва  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Шпаченко Алену Степановну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 - председателя территориальной избирательной комиссии 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Бологовского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 района,</w:t>
      </w:r>
      <w:r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</w:t>
      </w:r>
      <w:r w:rsidR="00D86ECC">
        <w:rPr>
          <w:rFonts w:ascii="Times New Roman" w:eastAsia="Times New Roman" w:hAnsi="Times New Roman" w:cs="Times New Roman"/>
          <w:iCs/>
          <w:sz w:val="26"/>
          <w:szCs w:val="26"/>
        </w:rPr>
        <w:t>Семенову Елену Анатольевну</w:t>
      </w:r>
      <w:r w:rsidR="00520E33"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C54753" w:rsidRPr="00820CAC">
        <w:rPr>
          <w:rFonts w:ascii="Times New Roman" w:eastAsia="Times New Roman" w:hAnsi="Times New Roman" w:cs="Times New Roman"/>
          <w:iCs/>
          <w:sz w:val="26"/>
          <w:szCs w:val="26"/>
        </w:rPr>
        <w:t>–</w:t>
      </w:r>
      <w:r w:rsidR="00520E33"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C54753"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заместителя </w:t>
      </w:r>
      <w:r w:rsidR="00520E33" w:rsidRPr="00820CAC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председателя 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>территориальной</w:t>
      </w:r>
      <w:proofErr w:type="gramEnd"/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избирательной комиссии 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Бологовского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proofErr w:type="gramStart"/>
      <w:r w:rsidRPr="00820CA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520E33" w:rsidRPr="00820CAC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proofErr w:type="gramEnd"/>
      <w:r w:rsidRPr="00820CA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                        </w:t>
      </w:r>
    </w:p>
    <w:p w:rsidR="00E755F0" w:rsidRPr="00820CAC" w:rsidRDefault="00E755F0" w:rsidP="00D86ECC">
      <w:pPr>
        <w:numPr>
          <w:ilvl w:val="0"/>
          <w:numId w:val="1"/>
        </w:numPr>
        <w:tabs>
          <w:tab w:val="clear" w:pos="1400"/>
          <w:tab w:val="left" w:pos="0"/>
          <w:tab w:val="num" w:pos="142"/>
        </w:tabs>
        <w:spacing w:after="0" w:line="360" w:lineRule="auto"/>
        <w:ind w:left="0" w:firstLine="100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CAC">
        <w:rPr>
          <w:rFonts w:ascii="Times New Roman" w:eastAsia="Times New Roman" w:hAnsi="Times New Roman" w:cs="Times New Roman"/>
          <w:sz w:val="26"/>
          <w:szCs w:val="26"/>
        </w:rPr>
        <w:t>Направить настоящее постановление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дополнительный офис №8607/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0220</w:t>
      </w:r>
      <w:r w:rsidRPr="00820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Тверского 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>отделения №</w:t>
      </w:r>
      <w:r w:rsidRPr="00820CAC">
        <w:rPr>
          <w:rFonts w:ascii="Times New Roman" w:eastAsia="Times New Roman" w:hAnsi="Times New Roman" w:cs="Times New Roman"/>
          <w:color w:val="FFFFFF"/>
          <w:sz w:val="26"/>
          <w:szCs w:val="26"/>
        </w:rPr>
        <w:t> 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8607 ПАО Сбербанк. </w:t>
      </w:r>
    </w:p>
    <w:p w:rsidR="00520E33" w:rsidRDefault="00E755F0" w:rsidP="00D86ECC">
      <w:pPr>
        <w:numPr>
          <w:ilvl w:val="0"/>
          <w:numId w:val="1"/>
        </w:numPr>
        <w:tabs>
          <w:tab w:val="clear" w:pos="1400"/>
          <w:tab w:val="left" w:pos="0"/>
          <w:tab w:val="num" w:pos="142"/>
        </w:tabs>
        <w:autoSpaceDE w:val="0"/>
        <w:autoSpaceDN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20C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r w:rsidR="00D86ECC">
        <w:rPr>
          <w:rFonts w:ascii="Times New Roman" w:eastAsia="Times New Roman" w:hAnsi="Times New Roman" w:cs="Times New Roman"/>
          <w:sz w:val="26"/>
          <w:szCs w:val="26"/>
        </w:rPr>
        <w:t>Бологовского</w:t>
      </w:r>
      <w:r w:rsidR="00520E33" w:rsidRPr="00820CAC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820CAC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D86ECC" w:rsidRPr="00820CAC" w:rsidRDefault="00D86ECC" w:rsidP="00D86ECC">
      <w:pPr>
        <w:tabs>
          <w:tab w:val="left" w:pos="0"/>
          <w:tab w:val="num" w:pos="1400"/>
        </w:tabs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820"/>
        <w:gridCol w:w="5249"/>
      </w:tblGrid>
      <w:tr w:rsidR="00520E33" w:rsidRPr="00820CAC" w:rsidTr="0093343A">
        <w:tc>
          <w:tcPr>
            <w:tcW w:w="4820" w:type="dxa"/>
            <w:hideMark/>
          </w:tcPr>
          <w:p w:rsidR="00520E33" w:rsidRPr="00820CAC" w:rsidRDefault="00520E33" w:rsidP="00520E33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520E33" w:rsidRPr="00820CAC" w:rsidRDefault="00520E33" w:rsidP="00520E33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D86ECC">
              <w:rPr>
                <w:rFonts w:ascii="Times New Roman" w:hAnsi="Times New Roman" w:cs="Times New Roman"/>
                <w:sz w:val="26"/>
                <w:szCs w:val="26"/>
              </w:rPr>
              <w:t>Бологовского</w:t>
            </w: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520E33" w:rsidRPr="00820CAC" w:rsidRDefault="00520E33" w:rsidP="00D86ECC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D86ECC">
              <w:rPr>
                <w:rFonts w:ascii="Times New Roman" w:hAnsi="Times New Roman" w:cs="Times New Roman"/>
                <w:sz w:val="26"/>
                <w:szCs w:val="26"/>
              </w:rPr>
              <w:t>А.С. Шпаченко</w:t>
            </w:r>
          </w:p>
        </w:tc>
      </w:tr>
      <w:tr w:rsidR="00520E33" w:rsidRPr="00820CAC" w:rsidTr="0093343A">
        <w:tc>
          <w:tcPr>
            <w:tcW w:w="4820" w:type="dxa"/>
            <w:hideMark/>
          </w:tcPr>
          <w:p w:rsidR="00520E33" w:rsidRPr="00820CAC" w:rsidRDefault="00520E33" w:rsidP="00520E33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520E33" w:rsidRPr="00820CAC" w:rsidRDefault="00520E33" w:rsidP="00520E33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D86ECC">
              <w:rPr>
                <w:rFonts w:ascii="Times New Roman" w:hAnsi="Times New Roman" w:cs="Times New Roman"/>
                <w:sz w:val="26"/>
                <w:szCs w:val="26"/>
              </w:rPr>
              <w:t>Бологовского</w:t>
            </w:r>
            <w:r w:rsidRPr="00820CA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520E33" w:rsidRPr="00820CAC" w:rsidRDefault="00520E33" w:rsidP="00D86ECC">
            <w:pPr>
              <w:keepNext/>
              <w:autoSpaceDE w:val="0"/>
              <w:autoSpaceDN w:val="0"/>
              <w:adjustRightInd w:val="0"/>
              <w:ind w:hanging="3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20CA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</w:t>
            </w:r>
            <w:r w:rsidR="00D86EC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Н.Г. </w:t>
            </w:r>
            <w:r w:rsidRPr="00820CA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Смирнова</w:t>
            </w:r>
          </w:p>
        </w:tc>
      </w:tr>
    </w:tbl>
    <w:p w:rsidR="00520E33" w:rsidRPr="00820CAC" w:rsidRDefault="00520E33" w:rsidP="00520E33">
      <w:pPr>
        <w:rPr>
          <w:color w:val="000000"/>
          <w:sz w:val="26"/>
          <w:szCs w:val="26"/>
        </w:rPr>
      </w:pPr>
    </w:p>
    <w:sectPr w:rsidR="00520E33" w:rsidRPr="00820CAC" w:rsidSect="004616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F0"/>
    <w:rsid w:val="00017617"/>
    <w:rsid w:val="00036DD1"/>
    <w:rsid w:val="000A1368"/>
    <w:rsid w:val="00117584"/>
    <w:rsid w:val="00183618"/>
    <w:rsid w:val="001D539F"/>
    <w:rsid w:val="00317D95"/>
    <w:rsid w:val="003B4E3E"/>
    <w:rsid w:val="004616C7"/>
    <w:rsid w:val="004E7842"/>
    <w:rsid w:val="00520E33"/>
    <w:rsid w:val="00696E1D"/>
    <w:rsid w:val="007F467F"/>
    <w:rsid w:val="00820CAC"/>
    <w:rsid w:val="008977DE"/>
    <w:rsid w:val="008A26A6"/>
    <w:rsid w:val="00A541BE"/>
    <w:rsid w:val="00BC06EB"/>
    <w:rsid w:val="00C3474F"/>
    <w:rsid w:val="00C54753"/>
    <w:rsid w:val="00D21A8D"/>
    <w:rsid w:val="00D86ECC"/>
    <w:rsid w:val="00E33F6E"/>
    <w:rsid w:val="00E755F0"/>
    <w:rsid w:val="00EC6DD3"/>
    <w:rsid w:val="00F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5</cp:revision>
  <cp:lastPrinted>2022-01-26T11:20:00Z</cp:lastPrinted>
  <dcterms:created xsi:type="dcterms:W3CDTF">2023-07-10T14:44:00Z</dcterms:created>
  <dcterms:modified xsi:type="dcterms:W3CDTF">2023-07-14T08:47:00Z</dcterms:modified>
</cp:coreProperties>
</file>